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4A" w:rsidRDefault="00F27A4A" w:rsidP="00F27A4A">
      <w:pPr>
        <w:spacing w:after="120" w:line="276" w:lineRule="auto"/>
        <w:jc w:val="center"/>
        <w:rPr>
          <w:sz w:val="28"/>
          <w:szCs w:val="28"/>
        </w:rPr>
      </w:pPr>
      <w:r w:rsidRPr="00E8012F">
        <w:rPr>
          <w:b/>
          <w:spacing w:val="-9"/>
          <w:sz w:val="28"/>
          <w:szCs w:val="28"/>
        </w:rPr>
        <w:t>Тема урока:</w:t>
      </w:r>
      <w:r w:rsidRPr="00E8012F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Австралийский Союз: население и хозяйство</w:t>
      </w:r>
    </w:p>
    <w:p w:rsidR="00F27A4A" w:rsidRPr="00E8012F" w:rsidRDefault="00F27A4A" w:rsidP="00F27A4A">
      <w:pPr>
        <w:spacing w:after="120" w:line="276" w:lineRule="auto"/>
        <w:jc w:val="center"/>
        <w:rPr>
          <w:sz w:val="28"/>
          <w:szCs w:val="28"/>
        </w:rPr>
      </w:pPr>
      <w:r w:rsidRPr="00E8012F">
        <w:rPr>
          <w:b/>
          <w:sz w:val="28"/>
          <w:szCs w:val="28"/>
        </w:rPr>
        <w:t>Предмет</w:t>
      </w:r>
      <w:r w:rsidRPr="00E8012F">
        <w:rPr>
          <w:sz w:val="28"/>
          <w:szCs w:val="28"/>
        </w:rPr>
        <w:t>: география</w:t>
      </w:r>
      <w:r>
        <w:rPr>
          <w:sz w:val="28"/>
          <w:szCs w:val="28"/>
        </w:rPr>
        <w:t xml:space="preserve">                                                  </w:t>
      </w:r>
      <w:r w:rsidRPr="00E8012F">
        <w:rPr>
          <w:b/>
          <w:spacing w:val="-17"/>
          <w:sz w:val="28"/>
          <w:szCs w:val="28"/>
        </w:rPr>
        <w:t>Класс:</w:t>
      </w:r>
      <w:r w:rsidRPr="00E8012F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sz w:val="27"/>
          <w:szCs w:val="27"/>
        </w:rPr>
        <w:t>Планируемые образовательные результаты: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b/>
          <w:sz w:val="27"/>
          <w:szCs w:val="27"/>
        </w:rPr>
        <w:t>1) Предметные</w:t>
      </w:r>
      <w:r w:rsidRPr="004A7460">
        <w:rPr>
          <w:sz w:val="27"/>
          <w:szCs w:val="27"/>
        </w:rPr>
        <w:t xml:space="preserve"> - 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sz w:val="27"/>
          <w:szCs w:val="27"/>
        </w:rPr>
        <w:t>•</w:t>
      </w:r>
      <w:r w:rsidRPr="004A7460">
        <w:rPr>
          <w:sz w:val="27"/>
          <w:szCs w:val="27"/>
        </w:rPr>
        <w:tab/>
        <w:t>Объяснять, почему на флаге Австралии изображён флаг Великобритании.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sz w:val="27"/>
          <w:szCs w:val="27"/>
        </w:rPr>
        <w:t>•</w:t>
      </w:r>
      <w:r w:rsidRPr="004A7460">
        <w:rPr>
          <w:sz w:val="27"/>
          <w:szCs w:val="27"/>
        </w:rPr>
        <w:tab/>
        <w:t>Рассказывать о формировании австралийского государства, кто такие аборигены.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sz w:val="27"/>
          <w:szCs w:val="27"/>
        </w:rPr>
        <w:t>•</w:t>
      </w:r>
      <w:r w:rsidRPr="004A7460">
        <w:rPr>
          <w:sz w:val="27"/>
          <w:szCs w:val="27"/>
        </w:rPr>
        <w:tab/>
        <w:t>Выявлять особенности расселения на территории Австралии.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sz w:val="27"/>
          <w:szCs w:val="27"/>
        </w:rPr>
        <w:t>•</w:t>
      </w:r>
      <w:r w:rsidRPr="004A7460">
        <w:rPr>
          <w:sz w:val="27"/>
          <w:szCs w:val="27"/>
        </w:rPr>
        <w:tab/>
      </w:r>
      <w:proofErr w:type="gramStart"/>
      <w:r w:rsidRPr="004A7460">
        <w:rPr>
          <w:sz w:val="27"/>
          <w:szCs w:val="27"/>
        </w:rPr>
        <w:t>Объяснять</w:t>
      </w:r>
      <w:proofErr w:type="gramEnd"/>
      <w:r w:rsidRPr="004A7460">
        <w:rPr>
          <w:sz w:val="27"/>
          <w:szCs w:val="27"/>
        </w:rPr>
        <w:t xml:space="preserve"> почему столица государства – Канберра – равноудалена от Сиднея и Мельбурна.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sz w:val="27"/>
          <w:szCs w:val="27"/>
        </w:rPr>
        <w:t>•</w:t>
      </w:r>
      <w:r w:rsidRPr="004A7460">
        <w:rPr>
          <w:sz w:val="27"/>
          <w:szCs w:val="27"/>
        </w:rPr>
        <w:tab/>
        <w:t>Делать выводы о взаимодействии человека и природы на континенте.</w:t>
      </w:r>
    </w:p>
    <w:p w:rsidR="00F27A4A" w:rsidRPr="004A7460" w:rsidRDefault="00F27A4A" w:rsidP="00F27A4A">
      <w:pPr>
        <w:spacing w:after="120" w:line="276" w:lineRule="auto"/>
        <w:rPr>
          <w:b/>
          <w:spacing w:val="-12"/>
          <w:sz w:val="27"/>
          <w:szCs w:val="27"/>
        </w:rPr>
      </w:pPr>
      <w:r w:rsidRPr="004A7460">
        <w:rPr>
          <w:rStyle w:val="FontStyle130"/>
          <w:rFonts w:ascii="Times New Roman" w:hAnsi="Times New Roman" w:cs="Times New Roman"/>
          <w:b/>
          <w:sz w:val="27"/>
          <w:szCs w:val="27"/>
        </w:rPr>
        <w:t xml:space="preserve">2) </w:t>
      </w:r>
      <w:proofErr w:type="spellStart"/>
      <w:r w:rsidRPr="004A7460">
        <w:rPr>
          <w:b/>
          <w:spacing w:val="-12"/>
          <w:sz w:val="27"/>
          <w:szCs w:val="27"/>
        </w:rPr>
        <w:t>Метапредметные</w:t>
      </w:r>
      <w:proofErr w:type="spellEnd"/>
      <w:r w:rsidRPr="004A7460">
        <w:rPr>
          <w:b/>
          <w:spacing w:val="-12"/>
          <w:sz w:val="27"/>
          <w:szCs w:val="27"/>
        </w:rPr>
        <w:t xml:space="preserve"> -</w:t>
      </w:r>
    </w:p>
    <w:p w:rsidR="00F27A4A" w:rsidRPr="004A7460" w:rsidRDefault="00F27A4A" w:rsidP="00F27A4A">
      <w:pPr>
        <w:spacing w:after="120" w:line="276" w:lineRule="auto"/>
        <w:rPr>
          <w:color w:val="000000"/>
          <w:sz w:val="27"/>
          <w:szCs w:val="27"/>
        </w:rPr>
      </w:pPr>
      <w:r w:rsidRPr="004A7460">
        <w:rPr>
          <w:color w:val="000000"/>
          <w:sz w:val="27"/>
          <w:szCs w:val="27"/>
        </w:rPr>
        <w:t>•</w:t>
      </w:r>
      <w:r w:rsidRPr="004A7460">
        <w:rPr>
          <w:color w:val="000000"/>
          <w:sz w:val="27"/>
          <w:szCs w:val="27"/>
        </w:rPr>
        <w:tab/>
        <w:t xml:space="preserve">Работать с источниками информации, особенно с разнообразными тематическими картами; </w:t>
      </w:r>
    </w:p>
    <w:p w:rsidR="00F27A4A" w:rsidRPr="004A7460" w:rsidRDefault="00F27A4A" w:rsidP="00F27A4A">
      <w:pPr>
        <w:spacing w:after="120" w:line="276" w:lineRule="auto"/>
        <w:rPr>
          <w:color w:val="000000"/>
          <w:sz w:val="27"/>
          <w:szCs w:val="27"/>
        </w:rPr>
      </w:pPr>
      <w:r w:rsidRPr="004A7460">
        <w:rPr>
          <w:color w:val="000000"/>
          <w:sz w:val="27"/>
          <w:szCs w:val="27"/>
        </w:rPr>
        <w:t>•</w:t>
      </w:r>
      <w:r w:rsidRPr="004A7460">
        <w:rPr>
          <w:color w:val="000000"/>
          <w:sz w:val="27"/>
          <w:szCs w:val="27"/>
        </w:rPr>
        <w:tab/>
        <w:t xml:space="preserve">выявлять причинно-следственные связи, </w:t>
      </w:r>
    </w:p>
    <w:p w:rsidR="00F27A4A" w:rsidRPr="004A7460" w:rsidRDefault="00F27A4A" w:rsidP="00F27A4A">
      <w:pPr>
        <w:spacing w:after="120" w:line="276" w:lineRule="auto"/>
        <w:rPr>
          <w:color w:val="000000"/>
          <w:sz w:val="27"/>
          <w:szCs w:val="27"/>
        </w:rPr>
      </w:pPr>
      <w:r w:rsidRPr="004A7460">
        <w:rPr>
          <w:color w:val="000000"/>
          <w:sz w:val="27"/>
          <w:szCs w:val="27"/>
        </w:rPr>
        <w:t>•</w:t>
      </w:r>
      <w:r w:rsidRPr="004A7460">
        <w:rPr>
          <w:color w:val="000000"/>
          <w:sz w:val="27"/>
          <w:szCs w:val="27"/>
        </w:rPr>
        <w:tab/>
        <w:t>определять критерии для сравнения фактов, явлений,</w:t>
      </w:r>
    </w:p>
    <w:p w:rsidR="00F27A4A" w:rsidRPr="004A7460" w:rsidRDefault="00F27A4A" w:rsidP="00F27A4A">
      <w:pPr>
        <w:spacing w:after="120" w:line="276" w:lineRule="auto"/>
        <w:rPr>
          <w:color w:val="000000"/>
          <w:sz w:val="27"/>
          <w:szCs w:val="27"/>
        </w:rPr>
      </w:pPr>
      <w:r w:rsidRPr="004A7460">
        <w:rPr>
          <w:color w:val="000000"/>
          <w:sz w:val="27"/>
          <w:szCs w:val="27"/>
        </w:rPr>
        <w:t>•</w:t>
      </w:r>
      <w:r w:rsidRPr="004A7460">
        <w:rPr>
          <w:color w:val="000000"/>
          <w:sz w:val="27"/>
          <w:szCs w:val="27"/>
        </w:rPr>
        <w:tab/>
        <w:t>работать с текстом: составлять логические цепочки, таблицы, схемы</w:t>
      </w:r>
    </w:p>
    <w:p w:rsidR="00F27A4A" w:rsidRPr="004A7460" w:rsidRDefault="00F27A4A" w:rsidP="00F27A4A">
      <w:pPr>
        <w:spacing w:after="120" w:line="276" w:lineRule="auto"/>
        <w:rPr>
          <w:b/>
          <w:sz w:val="27"/>
          <w:szCs w:val="27"/>
        </w:rPr>
      </w:pPr>
      <w:r w:rsidRPr="004A7460">
        <w:rPr>
          <w:b/>
          <w:color w:val="000000"/>
          <w:sz w:val="27"/>
          <w:szCs w:val="27"/>
        </w:rPr>
        <w:t xml:space="preserve">3) </w:t>
      </w:r>
      <w:r w:rsidRPr="004A7460">
        <w:rPr>
          <w:b/>
          <w:sz w:val="27"/>
          <w:szCs w:val="27"/>
        </w:rPr>
        <w:t>Личностные –</w:t>
      </w:r>
    </w:p>
    <w:p w:rsidR="00F27A4A" w:rsidRPr="004A7460" w:rsidRDefault="00F27A4A" w:rsidP="00F27A4A">
      <w:pPr>
        <w:numPr>
          <w:ilvl w:val="0"/>
          <w:numId w:val="1"/>
        </w:numPr>
        <w:spacing w:after="120" w:line="276" w:lineRule="auto"/>
        <w:ind w:left="0" w:firstLine="0"/>
        <w:rPr>
          <w:sz w:val="27"/>
          <w:szCs w:val="27"/>
        </w:rPr>
      </w:pPr>
      <w:r w:rsidRPr="004A7460">
        <w:rPr>
          <w:sz w:val="27"/>
          <w:szCs w:val="27"/>
        </w:rPr>
        <w:t>природы, населения и хозяйства Земли, материков, их крупных районов и стран;</w:t>
      </w:r>
    </w:p>
    <w:p w:rsidR="00F27A4A" w:rsidRPr="004A7460" w:rsidRDefault="00F27A4A" w:rsidP="00F27A4A">
      <w:pPr>
        <w:spacing w:after="120" w:line="276" w:lineRule="auto"/>
        <w:rPr>
          <w:sz w:val="27"/>
          <w:szCs w:val="27"/>
        </w:rPr>
      </w:pPr>
      <w:r w:rsidRPr="004A7460">
        <w:rPr>
          <w:sz w:val="27"/>
          <w:szCs w:val="27"/>
        </w:rPr>
        <w:t>•</w:t>
      </w:r>
      <w:r w:rsidRPr="004A7460">
        <w:rPr>
          <w:sz w:val="27"/>
          <w:szCs w:val="27"/>
        </w:rPr>
        <w:tab/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27A4A" w:rsidRPr="004A7460" w:rsidRDefault="00F27A4A" w:rsidP="00F27A4A">
      <w:pPr>
        <w:spacing w:after="120" w:line="276" w:lineRule="auto"/>
        <w:rPr>
          <w:spacing w:val="-4"/>
          <w:sz w:val="27"/>
          <w:szCs w:val="27"/>
        </w:rPr>
      </w:pPr>
      <w:r w:rsidRPr="004A7460">
        <w:rPr>
          <w:b/>
          <w:spacing w:val="-4"/>
          <w:sz w:val="27"/>
          <w:szCs w:val="27"/>
        </w:rPr>
        <w:t xml:space="preserve">Решаемые учебные проблемы: </w:t>
      </w:r>
      <w:r w:rsidRPr="004A7460">
        <w:rPr>
          <w:spacing w:val="-4"/>
          <w:sz w:val="27"/>
          <w:szCs w:val="27"/>
        </w:rPr>
        <w:t>Почему на материке Австралия только одна страна?</w:t>
      </w:r>
    </w:p>
    <w:p w:rsidR="00F27A4A" w:rsidRPr="004A7460" w:rsidRDefault="00F27A4A" w:rsidP="00F27A4A">
      <w:pPr>
        <w:spacing w:after="120" w:line="276" w:lineRule="auto"/>
        <w:rPr>
          <w:rStyle w:val="FontStyle133"/>
          <w:sz w:val="27"/>
          <w:szCs w:val="27"/>
        </w:rPr>
      </w:pPr>
      <w:r w:rsidRPr="004A7460">
        <w:rPr>
          <w:b/>
          <w:spacing w:val="-4"/>
          <w:sz w:val="27"/>
          <w:szCs w:val="27"/>
        </w:rPr>
        <w:t>Основные понятия, изучаемые на уроке:</w:t>
      </w:r>
      <w:r w:rsidRPr="004A7460">
        <w:rPr>
          <w:spacing w:val="-4"/>
          <w:sz w:val="27"/>
          <w:szCs w:val="27"/>
        </w:rPr>
        <w:t xml:space="preserve"> </w:t>
      </w:r>
      <w:r w:rsidRPr="004A7460">
        <w:rPr>
          <w:rStyle w:val="FontStyle133"/>
          <w:sz w:val="27"/>
          <w:szCs w:val="27"/>
        </w:rPr>
        <w:t xml:space="preserve">Австралийский Союз, Канберра, столица, </w:t>
      </w:r>
      <w:proofErr w:type="spellStart"/>
      <w:r w:rsidRPr="004A7460">
        <w:rPr>
          <w:rStyle w:val="FontStyle133"/>
          <w:sz w:val="27"/>
          <w:szCs w:val="27"/>
        </w:rPr>
        <w:t>англоавстралийцы</w:t>
      </w:r>
      <w:proofErr w:type="spellEnd"/>
      <w:r w:rsidRPr="004A7460">
        <w:rPr>
          <w:rStyle w:val="FontStyle133"/>
          <w:sz w:val="27"/>
          <w:szCs w:val="27"/>
        </w:rPr>
        <w:t>, абориген, колония, Великобритания.</w:t>
      </w:r>
    </w:p>
    <w:p w:rsidR="00F27A4A" w:rsidRPr="004A7460" w:rsidRDefault="00F27A4A" w:rsidP="00F27A4A">
      <w:pPr>
        <w:spacing w:after="120" w:line="276" w:lineRule="auto"/>
        <w:rPr>
          <w:rStyle w:val="FontStyle133"/>
          <w:sz w:val="27"/>
          <w:szCs w:val="27"/>
        </w:rPr>
      </w:pPr>
      <w:r w:rsidRPr="004A7460">
        <w:rPr>
          <w:b/>
          <w:spacing w:val="-4"/>
          <w:sz w:val="27"/>
          <w:szCs w:val="27"/>
        </w:rPr>
        <w:t>Вид используемых на уроке средств ИКТ:</w:t>
      </w:r>
      <w:r w:rsidRPr="004A7460">
        <w:rPr>
          <w:spacing w:val="-4"/>
          <w:sz w:val="27"/>
          <w:szCs w:val="27"/>
        </w:rPr>
        <w:t xml:space="preserve"> презентация</w:t>
      </w:r>
    </w:p>
    <w:p w:rsidR="00F27A4A" w:rsidRPr="004A7460" w:rsidRDefault="00F27A4A" w:rsidP="00F27A4A">
      <w:pPr>
        <w:spacing w:after="120" w:line="276" w:lineRule="auto"/>
        <w:rPr>
          <w:spacing w:val="-9"/>
          <w:sz w:val="27"/>
          <w:szCs w:val="27"/>
        </w:rPr>
      </w:pPr>
      <w:r w:rsidRPr="004A7460">
        <w:rPr>
          <w:b/>
          <w:spacing w:val="-9"/>
          <w:sz w:val="27"/>
          <w:szCs w:val="27"/>
        </w:rPr>
        <w:t xml:space="preserve">Учебник: </w:t>
      </w:r>
      <w:r w:rsidRPr="004A7460">
        <w:rPr>
          <w:spacing w:val="-9"/>
          <w:sz w:val="27"/>
          <w:szCs w:val="27"/>
        </w:rPr>
        <w:t xml:space="preserve">Е.М. </w:t>
      </w:r>
      <w:proofErr w:type="spellStart"/>
      <w:r w:rsidRPr="004A7460">
        <w:rPr>
          <w:spacing w:val="-9"/>
          <w:sz w:val="27"/>
          <w:szCs w:val="27"/>
        </w:rPr>
        <w:t>Домогацких</w:t>
      </w:r>
      <w:proofErr w:type="spellEnd"/>
      <w:r w:rsidRPr="004A7460">
        <w:rPr>
          <w:spacing w:val="-9"/>
          <w:sz w:val="27"/>
          <w:szCs w:val="27"/>
        </w:rPr>
        <w:t>, Н.И. Алексеевский. География. Материки и океаны/Часть II. Материки планеты Земля: Австралия, Антарктида, Южная Америка, Северная Америка, Евразия/учебник для 7 класса/ Москва «РУССКОЕ СЛОВО» - 2011</w:t>
      </w:r>
    </w:p>
    <w:p w:rsidR="00F27A4A" w:rsidRPr="00840F84" w:rsidRDefault="00F27A4A" w:rsidP="00F27A4A">
      <w:pPr>
        <w:spacing w:after="120" w:line="276" w:lineRule="auto"/>
        <w:jc w:val="center"/>
        <w:rPr>
          <w:b/>
          <w:i/>
          <w:spacing w:val="-9"/>
          <w:sz w:val="28"/>
          <w:szCs w:val="28"/>
        </w:rPr>
      </w:pPr>
      <w:r w:rsidRPr="00840F84">
        <w:rPr>
          <w:b/>
          <w:i/>
          <w:spacing w:val="-9"/>
          <w:sz w:val="28"/>
          <w:szCs w:val="28"/>
        </w:rPr>
        <w:t>Организационная структура урока:</w:t>
      </w:r>
    </w:p>
    <w:p w:rsidR="00F27A4A" w:rsidRDefault="00F27A4A" w:rsidP="00F27A4A">
      <w:pPr>
        <w:spacing w:after="120" w:line="276" w:lineRule="auto"/>
        <w:rPr>
          <w:b/>
          <w:sz w:val="28"/>
          <w:szCs w:val="28"/>
        </w:rPr>
      </w:pPr>
    </w:p>
    <w:p w:rsidR="00F27A4A" w:rsidRPr="00E8012F" w:rsidRDefault="00F27A4A" w:rsidP="00F27A4A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8012F">
        <w:rPr>
          <w:b/>
          <w:sz w:val="28"/>
          <w:szCs w:val="28"/>
        </w:rPr>
        <w:t xml:space="preserve">  Актуализация знаний</w:t>
      </w:r>
      <w:r>
        <w:rPr>
          <w:b/>
          <w:sz w:val="28"/>
          <w:szCs w:val="28"/>
        </w:rPr>
        <w:t>.</w:t>
      </w:r>
    </w:p>
    <w:p w:rsidR="00F27A4A" w:rsidRPr="00E8012F" w:rsidRDefault="00F27A4A" w:rsidP="00F27A4A">
      <w:pPr>
        <w:spacing w:after="120" w:line="276" w:lineRule="auto"/>
        <w:rPr>
          <w:i/>
          <w:sz w:val="28"/>
          <w:szCs w:val="28"/>
        </w:rPr>
      </w:pPr>
      <w:r w:rsidRPr="00E8012F">
        <w:rPr>
          <w:bCs/>
          <w:i/>
          <w:color w:val="000000"/>
          <w:sz w:val="28"/>
          <w:szCs w:val="28"/>
        </w:rPr>
        <w:t>Учитель:</w:t>
      </w:r>
    </w:p>
    <w:p w:rsidR="00F27A4A" w:rsidRPr="00B91011" w:rsidRDefault="00F27A4A" w:rsidP="00F27A4A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B91011">
        <w:rPr>
          <w:sz w:val="28"/>
          <w:szCs w:val="28"/>
        </w:rPr>
        <w:t>1. Что такое страна?</w:t>
      </w:r>
    </w:p>
    <w:p w:rsidR="00F27A4A" w:rsidRPr="00B91011" w:rsidRDefault="00F27A4A" w:rsidP="00F27A4A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B91011">
        <w:rPr>
          <w:sz w:val="28"/>
          <w:szCs w:val="28"/>
        </w:rPr>
        <w:t>2. Какие существуют формы правления?</w:t>
      </w:r>
    </w:p>
    <w:p w:rsidR="00F27A4A" w:rsidRDefault="00F27A4A" w:rsidP="00F27A4A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B91011">
        <w:rPr>
          <w:sz w:val="28"/>
          <w:szCs w:val="28"/>
        </w:rPr>
        <w:t xml:space="preserve">3. Что такое столица? </w:t>
      </w:r>
    </w:p>
    <w:p w:rsidR="00F27A4A" w:rsidRPr="00E8012F" w:rsidRDefault="00F27A4A" w:rsidP="00F27A4A">
      <w:pPr>
        <w:shd w:val="clear" w:color="auto" w:fill="FFFFFF"/>
        <w:spacing w:after="120" w:line="276" w:lineRule="auto"/>
        <w:jc w:val="both"/>
        <w:rPr>
          <w:i/>
          <w:sz w:val="28"/>
          <w:szCs w:val="28"/>
        </w:rPr>
      </w:pPr>
      <w:r w:rsidRPr="00E8012F">
        <w:rPr>
          <w:bCs/>
          <w:i/>
          <w:color w:val="000000"/>
          <w:sz w:val="28"/>
          <w:szCs w:val="28"/>
        </w:rPr>
        <w:t>Обучающиеся:</w:t>
      </w:r>
    </w:p>
    <w:p w:rsidR="00F27A4A" w:rsidRPr="00E8012F" w:rsidRDefault="00F27A4A" w:rsidP="00F27A4A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?! </w:t>
      </w:r>
      <w:r w:rsidRPr="00E8012F">
        <w:rPr>
          <w:sz w:val="28"/>
          <w:szCs w:val="28"/>
        </w:rPr>
        <w:t>вспоминают, изученный ранее материал, отвечают на вопросы учителя.</w:t>
      </w:r>
    </w:p>
    <w:p w:rsidR="00F27A4A" w:rsidRDefault="00F27A4A" w:rsidP="00F27A4A">
      <w:pPr>
        <w:spacing w:after="120" w:line="276" w:lineRule="auto"/>
        <w:rPr>
          <w:b/>
          <w:sz w:val="28"/>
          <w:szCs w:val="28"/>
        </w:rPr>
      </w:pPr>
    </w:p>
    <w:p w:rsidR="00F27A4A" w:rsidRPr="00E8012F" w:rsidRDefault="00F27A4A" w:rsidP="00F27A4A">
      <w:pPr>
        <w:spacing w:after="120" w:line="276" w:lineRule="auto"/>
        <w:jc w:val="center"/>
        <w:rPr>
          <w:b/>
          <w:sz w:val="28"/>
          <w:szCs w:val="28"/>
        </w:rPr>
      </w:pPr>
      <w:r w:rsidRPr="00E8012F">
        <w:rPr>
          <w:b/>
          <w:sz w:val="28"/>
          <w:szCs w:val="28"/>
        </w:rPr>
        <w:t>2.  Создание проблемной ситуации</w:t>
      </w:r>
      <w:r>
        <w:rPr>
          <w:b/>
          <w:sz w:val="28"/>
          <w:szCs w:val="28"/>
        </w:rPr>
        <w:t>.</w:t>
      </w:r>
    </w:p>
    <w:p w:rsidR="00F27A4A" w:rsidRPr="00E8012F" w:rsidRDefault="00F27A4A" w:rsidP="00F27A4A">
      <w:pPr>
        <w:shd w:val="clear" w:color="auto" w:fill="FFFFFF"/>
        <w:spacing w:after="120" w:line="276" w:lineRule="auto"/>
        <w:jc w:val="both"/>
        <w:rPr>
          <w:i/>
          <w:sz w:val="28"/>
          <w:szCs w:val="28"/>
        </w:rPr>
      </w:pPr>
      <w:r w:rsidRPr="00E8012F">
        <w:rPr>
          <w:i/>
          <w:sz w:val="28"/>
          <w:szCs w:val="28"/>
        </w:rPr>
        <w:t>Учитель:</w:t>
      </w:r>
    </w:p>
    <w:p w:rsidR="00F27A4A" w:rsidRDefault="00F27A4A" w:rsidP="00F27A4A">
      <w:pPr>
        <w:shd w:val="clear" w:color="auto" w:fill="FFFFFF"/>
        <w:spacing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27A4A" w:rsidRPr="0049013F" w:rsidRDefault="00F27A4A" w:rsidP="00F27A4A">
      <w:pPr>
        <w:shd w:val="clear" w:color="auto" w:fill="FFFFFF"/>
        <w:spacing w:after="120" w:line="276" w:lineRule="auto"/>
        <w:jc w:val="center"/>
        <w:rPr>
          <w:b/>
          <w:i/>
          <w:sz w:val="28"/>
          <w:szCs w:val="28"/>
        </w:rPr>
      </w:pPr>
      <w:r w:rsidRPr="0049013F">
        <w:rPr>
          <w:b/>
          <w:i/>
          <w:sz w:val="28"/>
          <w:szCs w:val="28"/>
        </w:rPr>
        <w:t>Австралия – живописная земля,</w:t>
      </w:r>
    </w:p>
    <w:p w:rsidR="00F27A4A" w:rsidRPr="0049013F" w:rsidRDefault="00F27A4A" w:rsidP="00F27A4A">
      <w:pPr>
        <w:shd w:val="clear" w:color="auto" w:fill="FFFFFF"/>
        <w:spacing w:after="120" w:line="276" w:lineRule="auto"/>
        <w:jc w:val="center"/>
        <w:rPr>
          <w:b/>
          <w:i/>
          <w:sz w:val="28"/>
          <w:szCs w:val="28"/>
        </w:rPr>
      </w:pPr>
      <w:r w:rsidRPr="0049013F">
        <w:rPr>
          <w:b/>
          <w:i/>
          <w:sz w:val="28"/>
          <w:szCs w:val="28"/>
        </w:rPr>
        <w:t>Лишь на самолёте туда добраться!</w:t>
      </w:r>
    </w:p>
    <w:p w:rsidR="00F27A4A" w:rsidRPr="0049013F" w:rsidRDefault="00F27A4A" w:rsidP="00F27A4A">
      <w:pPr>
        <w:shd w:val="clear" w:color="auto" w:fill="FFFFFF"/>
        <w:spacing w:after="120" w:line="276" w:lineRule="auto"/>
        <w:jc w:val="center"/>
        <w:rPr>
          <w:b/>
          <w:i/>
          <w:sz w:val="28"/>
          <w:szCs w:val="28"/>
        </w:rPr>
      </w:pPr>
      <w:r w:rsidRPr="0049013F">
        <w:rPr>
          <w:b/>
          <w:i/>
          <w:sz w:val="28"/>
          <w:szCs w:val="28"/>
        </w:rPr>
        <w:t>Надо пересечь океаны, моря,</w:t>
      </w:r>
    </w:p>
    <w:p w:rsidR="00F27A4A" w:rsidRPr="0049013F" w:rsidRDefault="00F27A4A" w:rsidP="00F27A4A">
      <w:pPr>
        <w:shd w:val="clear" w:color="auto" w:fill="FFFFFF"/>
        <w:spacing w:after="120" w:line="276" w:lineRule="auto"/>
        <w:jc w:val="center"/>
        <w:rPr>
          <w:b/>
          <w:i/>
          <w:sz w:val="28"/>
          <w:szCs w:val="28"/>
        </w:rPr>
      </w:pPr>
      <w:r w:rsidRPr="0049013F">
        <w:rPr>
          <w:b/>
          <w:i/>
          <w:sz w:val="28"/>
          <w:szCs w:val="28"/>
        </w:rPr>
        <w:t>Чтоб её красотами любоваться!</w:t>
      </w:r>
    </w:p>
    <w:p w:rsidR="00F27A4A" w:rsidRPr="0049013F" w:rsidRDefault="00F27A4A" w:rsidP="00F27A4A">
      <w:pPr>
        <w:shd w:val="clear" w:color="auto" w:fill="FFFFFF"/>
        <w:spacing w:after="120" w:line="276" w:lineRule="auto"/>
        <w:jc w:val="center"/>
        <w:rPr>
          <w:b/>
          <w:i/>
          <w:sz w:val="28"/>
          <w:szCs w:val="28"/>
        </w:rPr>
      </w:pPr>
      <w:r w:rsidRPr="0049013F">
        <w:rPr>
          <w:b/>
          <w:i/>
          <w:sz w:val="28"/>
          <w:szCs w:val="28"/>
        </w:rPr>
        <w:t>Город Канберра – страны той столица,</w:t>
      </w:r>
    </w:p>
    <w:p w:rsidR="00F27A4A" w:rsidRPr="0049013F" w:rsidRDefault="00F27A4A" w:rsidP="00F27A4A">
      <w:pPr>
        <w:shd w:val="clear" w:color="auto" w:fill="FFFFFF"/>
        <w:spacing w:after="120" w:line="276" w:lineRule="auto"/>
        <w:jc w:val="center"/>
        <w:rPr>
          <w:b/>
          <w:i/>
          <w:sz w:val="28"/>
          <w:szCs w:val="28"/>
        </w:rPr>
      </w:pPr>
      <w:r w:rsidRPr="0049013F">
        <w:rPr>
          <w:b/>
          <w:i/>
          <w:sz w:val="28"/>
          <w:szCs w:val="28"/>
        </w:rPr>
        <w:t>И Австралия — засушливый континент,</w:t>
      </w:r>
    </w:p>
    <w:p w:rsidR="00F27A4A" w:rsidRPr="0049013F" w:rsidRDefault="00F27A4A" w:rsidP="00F27A4A">
      <w:pPr>
        <w:shd w:val="clear" w:color="auto" w:fill="FFFFFF"/>
        <w:spacing w:after="120" w:line="276" w:lineRule="auto"/>
        <w:jc w:val="center"/>
        <w:rPr>
          <w:b/>
          <w:i/>
          <w:sz w:val="28"/>
          <w:szCs w:val="28"/>
        </w:rPr>
      </w:pPr>
      <w:r w:rsidRPr="0049013F">
        <w:rPr>
          <w:b/>
          <w:i/>
          <w:sz w:val="28"/>
          <w:szCs w:val="28"/>
        </w:rPr>
        <w:t>Природе её можно удивиться:</w:t>
      </w:r>
    </w:p>
    <w:p w:rsidR="00F27A4A" w:rsidRDefault="00F27A4A" w:rsidP="00F27A4A">
      <w:pPr>
        <w:shd w:val="clear" w:color="auto" w:fill="FFFFFF"/>
        <w:spacing w:after="120" w:line="276" w:lineRule="auto"/>
        <w:jc w:val="center"/>
        <w:rPr>
          <w:sz w:val="28"/>
          <w:szCs w:val="28"/>
        </w:rPr>
      </w:pPr>
      <w:r w:rsidRPr="0049013F">
        <w:rPr>
          <w:b/>
          <w:i/>
          <w:sz w:val="28"/>
          <w:szCs w:val="28"/>
        </w:rPr>
        <w:t>Звери и птицы, словно с других планет!</w:t>
      </w:r>
      <w:r w:rsidRPr="00C77F65">
        <w:rPr>
          <w:sz w:val="28"/>
          <w:szCs w:val="28"/>
        </w:rPr>
        <w:t xml:space="preserve"> </w:t>
      </w:r>
    </w:p>
    <w:p w:rsidR="00F27A4A" w:rsidRDefault="00F27A4A" w:rsidP="00F27A4A">
      <w:pPr>
        <w:shd w:val="clear" w:color="auto" w:fill="FFFFFF"/>
        <w:spacing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C77F65">
        <w:rPr>
          <w:i/>
          <w:sz w:val="28"/>
          <w:szCs w:val="28"/>
        </w:rPr>
        <w:t xml:space="preserve">Е. </w:t>
      </w:r>
      <w:proofErr w:type="spellStart"/>
      <w:r w:rsidRPr="00C77F65">
        <w:rPr>
          <w:i/>
          <w:sz w:val="28"/>
          <w:szCs w:val="28"/>
        </w:rPr>
        <w:t>Карасартова</w:t>
      </w:r>
      <w:proofErr w:type="spellEnd"/>
      <w:r>
        <w:rPr>
          <w:sz w:val="28"/>
          <w:szCs w:val="28"/>
        </w:rPr>
        <w:t>)</w:t>
      </w:r>
    </w:p>
    <w:p w:rsidR="00F27A4A" w:rsidRDefault="00F27A4A" w:rsidP="00F27A4A">
      <w:pPr>
        <w:shd w:val="clear" w:color="auto" w:fill="FFFFFF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- Что из стихотворения мы уже изучали об Австралии?</w:t>
      </w:r>
    </w:p>
    <w:p w:rsidR="00F27A4A" w:rsidRPr="00E8012F" w:rsidRDefault="00F27A4A" w:rsidP="00F27A4A">
      <w:pPr>
        <w:shd w:val="clear" w:color="auto" w:fill="FFFFFF"/>
        <w:spacing w:after="120" w:line="276" w:lineRule="auto"/>
        <w:jc w:val="both"/>
        <w:rPr>
          <w:i/>
          <w:sz w:val="28"/>
          <w:szCs w:val="28"/>
        </w:rPr>
      </w:pPr>
      <w:r w:rsidRPr="00E8012F">
        <w:rPr>
          <w:bCs/>
          <w:i/>
          <w:color w:val="000000"/>
          <w:sz w:val="28"/>
          <w:szCs w:val="28"/>
        </w:rPr>
        <w:t>Обучающиеся:</w:t>
      </w:r>
    </w:p>
    <w:p w:rsidR="00F27A4A" w:rsidRPr="00E8012F" w:rsidRDefault="00F27A4A" w:rsidP="00F27A4A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?! </w:t>
      </w:r>
      <w:proofErr w:type="gramStart"/>
      <w:r w:rsidRPr="00E8012F">
        <w:rPr>
          <w:sz w:val="28"/>
          <w:szCs w:val="28"/>
        </w:rPr>
        <w:t>Вступая в диалог с учителем выявляют</w:t>
      </w:r>
      <w:proofErr w:type="gramEnd"/>
      <w:r w:rsidRPr="00E8012F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изученный материал</w:t>
      </w:r>
      <w:r w:rsidRPr="00E8012F">
        <w:rPr>
          <w:sz w:val="28"/>
          <w:szCs w:val="28"/>
        </w:rPr>
        <w:t xml:space="preserve"> – проговаривают и осознают его.</w:t>
      </w:r>
    </w:p>
    <w:p w:rsidR="00F27A4A" w:rsidRPr="00E8012F" w:rsidRDefault="00F27A4A" w:rsidP="00F27A4A">
      <w:pPr>
        <w:shd w:val="clear" w:color="auto" w:fill="FFFFFF"/>
        <w:spacing w:after="120" w:line="276" w:lineRule="auto"/>
        <w:jc w:val="both"/>
        <w:rPr>
          <w:i/>
          <w:sz w:val="28"/>
          <w:szCs w:val="28"/>
        </w:rPr>
      </w:pPr>
      <w:r w:rsidRPr="00E8012F">
        <w:rPr>
          <w:i/>
          <w:sz w:val="28"/>
          <w:szCs w:val="28"/>
        </w:rPr>
        <w:t>Учитель:</w:t>
      </w:r>
    </w:p>
    <w:p w:rsidR="00F27A4A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 вы думаете, может ли стихотворение подсказать нам о количестве стран на материке?</w:t>
      </w:r>
    </w:p>
    <w:p w:rsidR="00F27A4A" w:rsidRPr="00E8012F" w:rsidRDefault="00F27A4A" w:rsidP="00F27A4A">
      <w:pPr>
        <w:shd w:val="clear" w:color="auto" w:fill="FFFFFF"/>
        <w:spacing w:after="120" w:line="276" w:lineRule="auto"/>
        <w:jc w:val="both"/>
        <w:rPr>
          <w:i/>
          <w:sz w:val="28"/>
          <w:szCs w:val="28"/>
        </w:rPr>
      </w:pPr>
      <w:r w:rsidRPr="00E8012F">
        <w:rPr>
          <w:bCs/>
          <w:i/>
          <w:color w:val="000000"/>
          <w:sz w:val="28"/>
          <w:szCs w:val="28"/>
        </w:rPr>
        <w:t>Обучающиеся:</w:t>
      </w:r>
    </w:p>
    <w:p w:rsidR="00F27A4A" w:rsidRPr="00B63325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?! Высказывают свои мнения.</w:t>
      </w:r>
    </w:p>
    <w:p w:rsidR="00F27A4A" w:rsidRDefault="00F27A4A" w:rsidP="00F27A4A">
      <w:pPr>
        <w:spacing w:after="120" w:line="276" w:lineRule="auto"/>
        <w:rPr>
          <w:b/>
          <w:bCs/>
          <w:color w:val="000000"/>
          <w:sz w:val="28"/>
          <w:szCs w:val="28"/>
        </w:rPr>
      </w:pPr>
    </w:p>
    <w:p w:rsidR="00F27A4A" w:rsidRPr="00E8012F" w:rsidRDefault="00F27A4A" w:rsidP="00F27A4A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Целеполагание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F27A4A" w:rsidRDefault="00F27A4A" w:rsidP="00F27A4A">
      <w:pPr>
        <w:shd w:val="clear" w:color="auto" w:fill="FFFFFF"/>
        <w:spacing w:after="12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F27A4A" w:rsidRDefault="00F27A4A" w:rsidP="00F27A4A">
      <w:pPr>
        <w:shd w:val="clear" w:color="auto" w:fill="FFFFFF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- Какая страна занимает весь континент? Как она называется?</w:t>
      </w:r>
    </w:p>
    <w:p w:rsidR="00F27A4A" w:rsidRDefault="00F27A4A" w:rsidP="00F27A4A">
      <w:pPr>
        <w:shd w:val="clear" w:color="auto" w:fill="FFFFFF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- Отгадайте ее название в ребусе:</w:t>
      </w:r>
    </w:p>
    <w:p w:rsidR="00F27A4A" w:rsidRPr="007A2AD8" w:rsidRDefault="00F27A4A" w:rsidP="00F27A4A">
      <w:pPr>
        <w:shd w:val="clear" w:color="auto" w:fill="FFFFFF"/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 – «ребус»</w:t>
      </w:r>
    </w:p>
    <w:p w:rsidR="00F27A4A" w:rsidRDefault="00F27A4A" w:rsidP="00F27A4A">
      <w:pPr>
        <w:spacing w:after="12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38875" cy="41719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A" w:rsidRDefault="00F27A4A" w:rsidP="00F27A4A">
      <w:pPr>
        <w:shd w:val="clear" w:color="auto" w:fill="FFFFFF"/>
        <w:spacing w:after="120" w:line="276" w:lineRule="auto"/>
        <w:jc w:val="both"/>
        <w:rPr>
          <w:bCs/>
          <w:i/>
          <w:color w:val="000000"/>
          <w:sz w:val="28"/>
          <w:szCs w:val="28"/>
        </w:rPr>
      </w:pPr>
    </w:p>
    <w:p w:rsidR="00F27A4A" w:rsidRDefault="00F27A4A" w:rsidP="00F27A4A">
      <w:pPr>
        <w:shd w:val="clear" w:color="auto" w:fill="FFFFFF"/>
        <w:spacing w:after="120" w:line="276" w:lineRule="auto"/>
        <w:jc w:val="both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Обучающиеся:</w:t>
      </w:r>
    </w:p>
    <w:p w:rsidR="00F27A4A" w:rsidRPr="00B63325" w:rsidRDefault="00F27A4A" w:rsidP="00F27A4A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?! Отгадывают ребус, определяют тему урока и записывают ее в тетрадь.</w:t>
      </w:r>
      <w:r w:rsidRPr="00024805">
        <w:t xml:space="preserve"> </w:t>
      </w:r>
      <w:r w:rsidRPr="00024805">
        <w:rPr>
          <w:sz w:val="28"/>
          <w:szCs w:val="28"/>
        </w:rPr>
        <w:t>Определяют учебную задачу.</w:t>
      </w:r>
    </w:p>
    <w:p w:rsidR="00F27A4A" w:rsidRDefault="00F27A4A" w:rsidP="00F27A4A">
      <w:pPr>
        <w:shd w:val="clear" w:color="auto" w:fill="FFFFFF"/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Планирования</w:t>
      </w:r>
    </w:p>
    <w:p w:rsidR="00F27A4A" w:rsidRDefault="00F27A4A" w:rsidP="00F27A4A">
      <w:pPr>
        <w:shd w:val="clear" w:color="auto" w:fill="FFFFFF"/>
        <w:spacing w:after="12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3</w:t>
      </w:r>
    </w:p>
    <w:p w:rsidR="00F27A4A" w:rsidRDefault="00F27A4A" w:rsidP="00F27A4A">
      <w:pPr>
        <w:spacing w:after="12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?! Учитель знакомит со справочной информацией о стране.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 xml:space="preserve">- Предлагаю вам (ученикам) выступить в роли режиссеров и участников программы в создании серии передач о стране. 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- На каждую серию приглашается специалист, который отвечает на вопросы ведущего.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lastRenderedPageBreak/>
        <w:t>- У всех вас на столе материал выступления ведущего специалиста географии – текст в учебнике. Познакомьтесь с ним.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 xml:space="preserve">- Как бы вы назвали передачу? Почему? 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- Сколько частей будет в вашей передаче?  Как будет называться каждая часть?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*Составление плана параграфа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Примерный план: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1.</w:t>
      </w:r>
      <w:r w:rsidRPr="008E6280">
        <w:rPr>
          <w:sz w:val="28"/>
          <w:szCs w:val="28"/>
        </w:rPr>
        <w:tab/>
        <w:t>История и символика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2.</w:t>
      </w:r>
      <w:r w:rsidRPr="008E6280">
        <w:rPr>
          <w:sz w:val="28"/>
          <w:szCs w:val="28"/>
        </w:rPr>
        <w:tab/>
        <w:t>Население.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3.</w:t>
      </w:r>
      <w:r w:rsidRPr="008E6280">
        <w:rPr>
          <w:sz w:val="28"/>
          <w:szCs w:val="28"/>
        </w:rPr>
        <w:tab/>
        <w:t>Хозяйство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4.</w:t>
      </w:r>
      <w:r w:rsidRPr="008E6280">
        <w:rPr>
          <w:sz w:val="28"/>
          <w:szCs w:val="28"/>
        </w:rPr>
        <w:tab/>
        <w:t>Охрана природы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*деление на группы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-Вспомните, чем занимается каждый работник телевидения для создания передачи. Распределите роли.</w:t>
      </w:r>
    </w:p>
    <w:p w:rsidR="00F27A4A" w:rsidRPr="008E6280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>*</w:t>
      </w:r>
      <w:proofErr w:type="gramStart"/>
      <w:r w:rsidRPr="008E6280">
        <w:rPr>
          <w:sz w:val="28"/>
          <w:szCs w:val="28"/>
        </w:rPr>
        <w:t>р</w:t>
      </w:r>
      <w:proofErr w:type="gramEnd"/>
      <w:r w:rsidRPr="008E6280">
        <w:rPr>
          <w:sz w:val="28"/>
          <w:szCs w:val="28"/>
        </w:rPr>
        <w:t>аспределения вопросов плана по группам</w:t>
      </w:r>
    </w:p>
    <w:p w:rsidR="00F27A4A" w:rsidRDefault="00F27A4A" w:rsidP="00F27A4A">
      <w:pPr>
        <w:spacing w:after="120" w:line="276" w:lineRule="auto"/>
        <w:ind w:left="360"/>
        <w:rPr>
          <w:sz w:val="28"/>
          <w:szCs w:val="28"/>
        </w:rPr>
      </w:pPr>
      <w:r w:rsidRPr="008E6280">
        <w:rPr>
          <w:sz w:val="28"/>
          <w:szCs w:val="28"/>
        </w:rPr>
        <w:t xml:space="preserve">- Составьте вопросы и ответы и постройте свою часть передачи в форме диалога, где </w:t>
      </w:r>
      <w:proofErr w:type="spellStart"/>
      <w:r w:rsidRPr="008E6280">
        <w:rPr>
          <w:sz w:val="28"/>
          <w:szCs w:val="28"/>
        </w:rPr>
        <w:t>репортер\ведущий</w:t>
      </w:r>
      <w:proofErr w:type="spellEnd"/>
      <w:r w:rsidRPr="008E6280">
        <w:rPr>
          <w:sz w:val="28"/>
          <w:szCs w:val="28"/>
        </w:rPr>
        <w:t xml:space="preserve"> задает вопросы, а </w:t>
      </w:r>
      <w:proofErr w:type="spellStart"/>
      <w:r w:rsidRPr="008E6280">
        <w:rPr>
          <w:sz w:val="28"/>
          <w:szCs w:val="28"/>
        </w:rPr>
        <w:t>специалист\гость</w:t>
      </w:r>
      <w:proofErr w:type="spellEnd"/>
      <w:r w:rsidRPr="008E6280">
        <w:rPr>
          <w:sz w:val="28"/>
          <w:szCs w:val="28"/>
        </w:rPr>
        <w:t xml:space="preserve"> отвечает. Время передачи не более 25 минут, следовательно, каждая серия не более 6-7 минут. Конечно добавьте и свою творческую изюминку, которая </w:t>
      </w:r>
      <w:proofErr w:type="gramStart"/>
      <w:r w:rsidRPr="008E6280">
        <w:rPr>
          <w:sz w:val="28"/>
          <w:szCs w:val="28"/>
        </w:rPr>
        <w:t>поможет</w:t>
      </w:r>
      <w:proofErr w:type="gramEnd"/>
      <w:r w:rsidRPr="008E6280">
        <w:rPr>
          <w:sz w:val="28"/>
          <w:szCs w:val="28"/>
        </w:rPr>
        <w:t xml:space="preserve"> повысит рейтинг вашей передачи.</w:t>
      </w:r>
    </w:p>
    <w:p w:rsidR="00F27A4A" w:rsidRDefault="00F27A4A" w:rsidP="00F27A4A">
      <w:pPr>
        <w:spacing w:after="12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"Открытие" нового знания.</w:t>
      </w:r>
    </w:p>
    <w:p w:rsidR="00F27A4A" w:rsidRPr="004E4F49" w:rsidRDefault="00F27A4A" w:rsidP="00F27A4A">
      <w:pPr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4E4F49">
        <w:rPr>
          <w:i/>
          <w:color w:val="000000"/>
          <w:sz w:val="28"/>
          <w:szCs w:val="28"/>
        </w:rPr>
        <w:t>Учащиеся:</w:t>
      </w:r>
    </w:p>
    <w:p w:rsidR="00F27A4A" w:rsidRPr="004E4F49" w:rsidRDefault="00F27A4A" w:rsidP="00F27A4A">
      <w:pPr>
        <w:spacing w:after="120" w:line="276" w:lineRule="auto"/>
        <w:jc w:val="both"/>
        <w:rPr>
          <w:color w:val="000000"/>
          <w:sz w:val="28"/>
          <w:szCs w:val="28"/>
        </w:rPr>
      </w:pPr>
      <w:proofErr w:type="gramStart"/>
      <w:r w:rsidRPr="004E4F49">
        <w:rPr>
          <w:color w:val="000000"/>
          <w:sz w:val="28"/>
          <w:szCs w:val="28"/>
        </w:rPr>
        <w:t>Изучают</w:t>
      </w:r>
      <w:proofErr w:type="gramEnd"/>
      <w:r w:rsidRPr="004E4F49">
        <w:rPr>
          <w:color w:val="000000"/>
          <w:sz w:val="28"/>
          <w:szCs w:val="28"/>
        </w:rPr>
        <w:t xml:space="preserve"> и отбираю предложенный материал.</w:t>
      </w:r>
    </w:p>
    <w:p w:rsidR="00F27A4A" w:rsidRPr="004E4F49" w:rsidRDefault="00F27A4A" w:rsidP="00F27A4A">
      <w:pPr>
        <w:spacing w:after="120" w:line="276" w:lineRule="auto"/>
        <w:jc w:val="both"/>
        <w:rPr>
          <w:color w:val="000000"/>
          <w:sz w:val="28"/>
          <w:szCs w:val="28"/>
        </w:rPr>
      </w:pPr>
      <w:r w:rsidRPr="004E4F49">
        <w:rPr>
          <w:color w:val="000000"/>
          <w:sz w:val="28"/>
          <w:szCs w:val="28"/>
        </w:rPr>
        <w:t>Составляют вопросы и ответы.</w:t>
      </w:r>
    </w:p>
    <w:p w:rsidR="00F27A4A" w:rsidRDefault="00F27A4A" w:rsidP="00F27A4A">
      <w:pPr>
        <w:spacing w:after="120" w:line="276" w:lineRule="auto"/>
        <w:jc w:val="both"/>
      </w:pPr>
      <w:r w:rsidRPr="004E4F49">
        <w:rPr>
          <w:color w:val="000000"/>
          <w:sz w:val="28"/>
          <w:szCs w:val="28"/>
        </w:rPr>
        <w:t>Пишут сценарий передачи</w:t>
      </w:r>
      <w:r>
        <w:rPr>
          <w:color w:val="000000"/>
          <w:sz w:val="28"/>
          <w:szCs w:val="28"/>
        </w:rPr>
        <w:t>.</w:t>
      </w:r>
      <w:r w:rsidRPr="004E4F49">
        <w:t xml:space="preserve"> </w:t>
      </w:r>
    </w:p>
    <w:p w:rsidR="00F27A4A" w:rsidRDefault="00F27A4A" w:rsidP="00F27A4A">
      <w:pPr>
        <w:spacing w:after="120" w:line="276" w:lineRule="auto"/>
        <w:jc w:val="both"/>
        <w:rPr>
          <w:color w:val="000000"/>
          <w:sz w:val="28"/>
          <w:szCs w:val="28"/>
        </w:rPr>
      </w:pPr>
      <w:r w:rsidRPr="004E4F49">
        <w:rPr>
          <w:color w:val="000000"/>
          <w:sz w:val="28"/>
          <w:szCs w:val="28"/>
        </w:rPr>
        <w:t>Готовятся к представлению своей серии</w:t>
      </w:r>
      <w:r>
        <w:rPr>
          <w:color w:val="000000"/>
          <w:sz w:val="28"/>
          <w:szCs w:val="28"/>
        </w:rPr>
        <w:t>.</w:t>
      </w:r>
    </w:p>
    <w:p w:rsidR="00F27A4A" w:rsidRPr="004E4F49" w:rsidRDefault="00F27A4A" w:rsidP="00F27A4A">
      <w:pPr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4E4F49">
        <w:rPr>
          <w:i/>
          <w:color w:val="000000"/>
          <w:sz w:val="28"/>
          <w:szCs w:val="28"/>
        </w:rPr>
        <w:t>Учитель:</w:t>
      </w:r>
    </w:p>
    <w:p w:rsidR="00F27A4A" w:rsidRDefault="00F27A4A" w:rsidP="00F27A4A">
      <w:pPr>
        <w:spacing w:after="120" w:line="276" w:lineRule="auto"/>
        <w:jc w:val="both"/>
        <w:rPr>
          <w:color w:val="000000"/>
          <w:sz w:val="28"/>
          <w:szCs w:val="28"/>
        </w:rPr>
      </w:pPr>
      <w:r w:rsidRPr="004E4F49">
        <w:rPr>
          <w:color w:val="000000"/>
          <w:sz w:val="28"/>
          <w:szCs w:val="28"/>
        </w:rPr>
        <w:t>Индивидуальная помощь учащимся</w:t>
      </w:r>
      <w:r>
        <w:rPr>
          <w:color w:val="000000"/>
          <w:sz w:val="28"/>
          <w:szCs w:val="28"/>
        </w:rPr>
        <w:t>.</w:t>
      </w:r>
    </w:p>
    <w:p w:rsidR="00F27A4A" w:rsidRDefault="00F27A4A" w:rsidP="00F27A4A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4E4F49">
        <w:rPr>
          <w:b/>
          <w:bCs/>
          <w:color w:val="000000"/>
          <w:sz w:val="28"/>
          <w:szCs w:val="28"/>
        </w:rPr>
        <w:t>Учебные действия по реал</w:t>
      </w:r>
      <w:r>
        <w:rPr>
          <w:b/>
          <w:bCs/>
          <w:color w:val="000000"/>
          <w:sz w:val="28"/>
          <w:szCs w:val="28"/>
        </w:rPr>
        <w:t>изации плана. Выражение решения.</w:t>
      </w:r>
    </w:p>
    <w:p w:rsidR="00F27A4A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 w:rsidRPr="004E4F49">
        <w:rPr>
          <w:bCs/>
          <w:i/>
          <w:color w:val="000000"/>
          <w:sz w:val="28"/>
          <w:szCs w:val="28"/>
        </w:rPr>
        <w:t>Учащиеся:</w:t>
      </w:r>
    </w:p>
    <w:p w:rsidR="00F27A4A" w:rsidRPr="004E4F49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 w:rsidRPr="004E4F49">
        <w:rPr>
          <w:bCs/>
          <w:color w:val="000000"/>
          <w:sz w:val="28"/>
          <w:szCs w:val="28"/>
        </w:rPr>
        <w:t>Представляют свою часть телепередачи.</w:t>
      </w:r>
    </w:p>
    <w:p w:rsidR="00F27A4A" w:rsidRPr="004E4F49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 w:rsidRPr="004E4F49">
        <w:rPr>
          <w:bCs/>
          <w:color w:val="000000"/>
          <w:sz w:val="28"/>
          <w:szCs w:val="28"/>
        </w:rPr>
        <w:lastRenderedPageBreak/>
        <w:t>Задают вопросы участникам других групп.</w:t>
      </w:r>
    </w:p>
    <w:p w:rsidR="00F27A4A" w:rsidRPr="004E4F49" w:rsidRDefault="00F27A4A" w:rsidP="00F27A4A">
      <w:pPr>
        <w:spacing w:after="120" w:line="276" w:lineRule="auto"/>
        <w:jc w:val="both"/>
        <w:rPr>
          <w:bCs/>
          <w:i/>
          <w:color w:val="000000"/>
          <w:sz w:val="28"/>
          <w:szCs w:val="28"/>
        </w:rPr>
      </w:pPr>
      <w:r w:rsidRPr="004E4F49">
        <w:rPr>
          <w:bCs/>
          <w:i/>
          <w:color w:val="000000"/>
          <w:sz w:val="28"/>
          <w:szCs w:val="28"/>
        </w:rPr>
        <w:t>Учитель:</w:t>
      </w:r>
    </w:p>
    <w:p w:rsidR="00F27A4A" w:rsidRPr="004E4F49" w:rsidRDefault="00F27A4A" w:rsidP="00F27A4A">
      <w:pPr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4E4F49">
        <w:rPr>
          <w:bCs/>
          <w:color w:val="000000"/>
          <w:sz w:val="28"/>
          <w:szCs w:val="28"/>
        </w:rPr>
        <w:t>Вместе с другими учащимися смотрит отчеты групп.</w:t>
      </w:r>
    </w:p>
    <w:p w:rsidR="00F27A4A" w:rsidRDefault="00F27A4A" w:rsidP="00F27A4A">
      <w:pPr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4E4F49">
        <w:rPr>
          <w:bCs/>
          <w:color w:val="000000"/>
          <w:sz w:val="28"/>
          <w:szCs w:val="28"/>
        </w:rPr>
        <w:t>Задает вопросы, возникшие в ходе просмотра.</w:t>
      </w:r>
    </w:p>
    <w:p w:rsidR="00F27A4A" w:rsidRPr="004E4F49" w:rsidRDefault="00F27A4A" w:rsidP="00F27A4A">
      <w:pPr>
        <w:spacing w:after="120" w:line="276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Применение нового знания.</w:t>
      </w:r>
    </w:p>
    <w:p w:rsidR="00F27A4A" w:rsidRDefault="00F27A4A" w:rsidP="00F27A4A">
      <w:pPr>
        <w:spacing w:after="120" w:line="276" w:lineRule="auto"/>
        <w:jc w:val="both"/>
        <w:rPr>
          <w:color w:val="000000"/>
          <w:sz w:val="28"/>
          <w:szCs w:val="28"/>
        </w:rPr>
      </w:pPr>
      <w:r w:rsidRPr="004E4F49">
        <w:rPr>
          <w:color w:val="000000"/>
          <w:sz w:val="28"/>
          <w:szCs w:val="28"/>
        </w:rPr>
        <w:t>-  Исходя из того, что мы узнали, какой ответ на основной вопрос урока мы можем дать? (указывает на проблему, записанную на доске)</w:t>
      </w:r>
      <w:r>
        <w:rPr>
          <w:color w:val="000000"/>
          <w:sz w:val="28"/>
          <w:szCs w:val="28"/>
        </w:rPr>
        <w:t>.</w:t>
      </w:r>
    </w:p>
    <w:p w:rsidR="00F27A4A" w:rsidRDefault="00F27A4A" w:rsidP="00F27A4A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?! </w:t>
      </w:r>
      <w:r w:rsidRPr="004E4F49">
        <w:rPr>
          <w:color w:val="000000"/>
          <w:sz w:val="28"/>
          <w:szCs w:val="28"/>
        </w:rPr>
        <w:t>Предлагают свои варианты ответов и обобщение по учебной проблеме</w:t>
      </w:r>
      <w:r>
        <w:rPr>
          <w:color w:val="000000"/>
          <w:sz w:val="28"/>
          <w:szCs w:val="28"/>
        </w:rPr>
        <w:t>.</w:t>
      </w:r>
    </w:p>
    <w:p w:rsidR="00F27A4A" w:rsidRDefault="00F27A4A" w:rsidP="00F27A4A">
      <w:pPr>
        <w:spacing w:after="120" w:line="276" w:lineRule="auto"/>
        <w:jc w:val="both"/>
        <w:rPr>
          <w:color w:val="000000"/>
          <w:sz w:val="28"/>
          <w:szCs w:val="28"/>
        </w:rPr>
      </w:pPr>
    </w:p>
    <w:p w:rsidR="00F27A4A" w:rsidRPr="004A7460" w:rsidRDefault="00F27A4A" w:rsidP="00F27A4A">
      <w:pPr>
        <w:spacing w:after="120" w:line="276" w:lineRule="auto"/>
        <w:jc w:val="both"/>
        <w:rPr>
          <w:b/>
          <w:i/>
          <w:color w:val="000000"/>
          <w:sz w:val="28"/>
          <w:szCs w:val="28"/>
        </w:rPr>
      </w:pPr>
      <w:r w:rsidRPr="004A7460">
        <w:rPr>
          <w:b/>
          <w:i/>
          <w:color w:val="000000"/>
          <w:sz w:val="28"/>
          <w:szCs w:val="28"/>
        </w:rPr>
        <w:t xml:space="preserve">А) </w:t>
      </w:r>
      <w:proofErr w:type="gramStart"/>
      <w:r w:rsidRPr="004A7460">
        <w:rPr>
          <w:b/>
          <w:i/>
          <w:color w:val="000000"/>
          <w:sz w:val="28"/>
          <w:szCs w:val="28"/>
        </w:rPr>
        <w:t>-А</w:t>
      </w:r>
      <w:proofErr w:type="gramEnd"/>
      <w:r w:rsidRPr="004A7460">
        <w:rPr>
          <w:b/>
          <w:i/>
          <w:color w:val="000000"/>
          <w:sz w:val="28"/>
          <w:szCs w:val="28"/>
        </w:rPr>
        <w:t xml:space="preserve"> теперь попробуйте ответить на вопросы:</w:t>
      </w:r>
    </w:p>
    <w:p w:rsidR="00F27A4A" w:rsidRPr="003F4B83" w:rsidRDefault="00F27A4A" w:rsidP="00F27A4A">
      <w:pPr>
        <w:spacing w:after="120" w:line="276" w:lineRule="auto"/>
        <w:jc w:val="both"/>
        <w:rPr>
          <w:b/>
          <w:color w:val="000000"/>
          <w:sz w:val="28"/>
          <w:szCs w:val="28"/>
        </w:rPr>
      </w:pPr>
      <w:r w:rsidRPr="003F4B83">
        <w:rPr>
          <w:b/>
          <w:color w:val="000000"/>
          <w:sz w:val="28"/>
          <w:szCs w:val="28"/>
        </w:rPr>
        <w:t>Слайд 4</w:t>
      </w:r>
    </w:p>
    <w:p w:rsidR="00F27A4A" w:rsidRPr="003F4B83" w:rsidRDefault="00F27A4A" w:rsidP="00F27A4A">
      <w:pPr>
        <w:numPr>
          <w:ilvl w:val="0"/>
          <w:numId w:val="3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3F4B83">
        <w:rPr>
          <w:color w:val="000000"/>
          <w:sz w:val="28"/>
          <w:szCs w:val="28"/>
        </w:rPr>
        <w:t>Как называется страна, занимающая территорию материка и часть островов возле его берегов?</w:t>
      </w:r>
    </w:p>
    <w:p w:rsidR="00F27A4A" w:rsidRPr="003F4B83" w:rsidRDefault="00F27A4A" w:rsidP="00F27A4A">
      <w:pPr>
        <w:numPr>
          <w:ilvl w:val="0"/>
          <w:numId w:val="3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3F4B83">
        <w:rPr>
          <w:color w:val="000000"/>
          <w:sz w:val="28"/>
          <w:szCs w:val="28"/>
        </w:rPr>
        <w:t>Как называется столица страны?</w:t>
      </w:r>
    </w:p>
    <w:p w:rsidR="00F27A4A" w:rsidRPr="003F4B83" w:rsidRDefault="00F27A4A" w:rsidP="00F27A4A">
      <w:pPr>
        <w:numPr>
          <w:ilvl w:val="0"/>
          <w:numId w:val="3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3F4B83">
        <w:rPr>
          <w:color w:val="000000"/>
          <w:sz w:val="28"/>
          <w:szCs w:val="28"/>
        </w:rPr>
        <w:t>Какие народы относятся к пришлому населению, а какие к коренному?</w:t>
      </w:r>
    </w:p>
    <w:p w:rsidR="00F27A4A" w:rsidRPr="003F4B83" w:rsidRDefault="00F27A4A" w:rsidP="00F27A4A">
      <w:pPr>
        <w:numPr>
          <w:ilvl w:val="0"/>
          <w:numId w:val="3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3F4B83">
        <w:rPr>
          <w:color w:val="000000"/>
          <w:sz w:val="28"/>
          <w:szCs w:val="28"/>
        </w:rPr>
        <w:t>Где сосредоточено основное население в Австралии?</w:t>
      </w:r>
    </w:p>
    <w:p w:rsidR="00F27A4A" w:rsidRPr="003F4B83" w:rsidRDefault="00F27A4A" w:rsidP="00F27A4A">
      <w:pPr>
        <w:numPr>
          <w:ilvl w:val="0"/>
          <w:numId w:val="3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3F4B83">
        <w:rPr>
          <w:color w:val="000000"/>
          <w:sz w:val="28"/>
          <w:szCs w:val="28"/>
        </w:rPr>
        <w:t>Какие полезные ископаемые вывозятся в другие страны?</w:t>
      </w:r>
    </w:p>
    <w:p w:rsidR="00F27A4A" w:rsidRPr="004E4F49" w:rsidRDefault="00F27A4A" w:rsidP="00F27A4A">
      <w:pPr>
        <w:numPr>
          <w:ilvl w:val="0"/>
          <w:numId w:val="3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3F4B83">
        <w:rPr>
          <w:color w:val="000000"/>
          <w:sz w:val="28"/>
          <w:szCs w:val="28"/>
        </w:rPr>
        <w:t>Какая отрасль сельского хозяйства является гордостью австралийских фермеров?</w:t>
      </w:r>
    </w:p>
    <w:p w:rsidR="00F27A4A" w:rsidRDefault="00F27A4A" w:rsidP="00F27A4A">
      <w:pPr>
        <w:spacing w:after="120" w:line="276" w:lineRule="auto"/>
        <w:ind w:left="720"/>
        <w:rPr>
          <w:b/>
          <w:sz w:val="28"/>
          <w:szCs w:val="28"/>
        </w:rPr>
      </w:pPr>
    </w:p>
    <w:p w:rsidR="00F27A4A" w:rsidRPr="004A7460" w:rsidRDefault="00F27A4A" w:rsidP="00F27A4A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A7460">
        <w:rPr>
          <w:rFonts w:ascii="Times New Roman" w:hAnsi="Times New Roman"/>
          <w:b/>
          <w:i/>
          <w:sz w:val="28"/>
          <w:szCs w:val="28"/>
        </w:rPr>
        <w:t>В) - Определите географические координаты городов страны и заполните таблицу: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2939"/>
        <w:gridCol w:w="2942"/>
      </w:tblGrid>
      <w:tr w:rsidR="00F27A4A" w:rsidRPr="003F4B83" w:rsidTr="0046591C">
        <w:tc>
          <w:tcPr>
            <w:tcW w:w="2970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B83">
              <w:rPr>
                <w:rFonts w:eastAsia="Calibri"/>
                <w:sz w:val="28"/>
                <w:szCs w:val="28"/>
                <w:lang w:eastAsia="en-US"/>
              </w:rPr>
              <w:t>Города</w:t>
            </w:r>
          </w:p>
        </w:tc>
        <w:tc>
          <w:tcPr>
            <w:tcW w:w="2939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B83">
              <w:rPr>
                <w:rFonts w:eastAsia="Calibri"/>
                <w:sz w:val="28"/>
                <w:szCs w:val="28"/>
                <w:lang w:eastAsia="en-US"/>
              </w:rPr>
              <w:t>Широта</w:t>
            </w:r>
          </w:p>
        </w:tc>
        <w:tc>
          <w:tcPr>
            <w:tcW w:w="2942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B83">
              <w:rPr>
                <w:rFonts w:eastAsia="Calibri"/>
                <w:sz w:val="28"/>
                <w:szCs w:val="28"/>
                <w:lang w:eastAsia="en-US"/>
              </w:rPr>
              <w:t>Долгота</w:t>
            </w:r>
          </w:p>
        </w:tc>
      </w:tr>
      <w:tr w:rsidR="00F27A4A" w:rsidRPr="003F4B83" w:rsidTr="0046591C">
        <w:tc>
          <w:tcPr>
            <w:tcW w:w="2970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B83">
              <w:rPr>
                <w:rFonts w:eastAsia="Calibri"/>
                <w:sz w:val="28"/>
                <w:szCs w:val="28"/>
                <w:lang w:eastAsia="en-US"/>
              </w:rPr>
              <w:t>Канберра</w:t>
            </w:r>
          </w:p>
        </w:tc>
        <w:tc>
          <w:tcPr>
            <w:tcW w:w="2939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A4A" w:rsidRPr="003F4B83" w:rsidTr="0046591C">
        <w:tc>
          <w:tcPr>
            <w:tcW w:w="2970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B83">
              <w:rPr>
                <w:rFonts w:eastAsia="Calibri"/>
                <w:sz w:val="28"/>
                <w:szCs w:val="28"/>
                <w:lang w:eastAsia="en-US"/>
              </w:rPr>
              <w:t>Сидней</w:t>
            </w:r>
          </w:p>
        </w:tc>
        <w:tc>
          <w:tcPr>
            <w:tcW w:w="2939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A4A" w:rsidRPr="003F4B83" w:rsidTr="0046591C">
        <w:tc>
          <w:tcPr>
            <w:tcW w:w="2970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F4B83">
              <w:rPr>
                <w:rFonts w:eastAsia="Calibri"/>
                <w:sz w:val="28"/>
                <w:szCs w:val="28"/>
                <w:lang w:eastAsia="en-US"/>
              </w:rPr>
              <w:t>Мельбурн</w:t>
            </w:r>
          </w:p>
        </w:tc>
        <w:tc>
          <w:tcPr>
            <w:tcW w:w="2939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F27A4A" w:rsidRPr="003F4B83" w:rsidRDefault="00F27A4A" w:rsidP="0046591C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7A4A" w:rsidRPr="003F4B83" w:rsidRDefault="00F27A4A" w:rsidP="00F27A4A">
      <w:pPr>
        <w:spacing w:after="120" w:line="276" w:lineRule="auto"/>
        <w:ind w:left="720"/>
        <w:rPr>
          <w:sz w:val="28"/>
          <w:szCs w:val="28"/>
        </w:rPr>
      </w:pPr>
    </w:p>
    <w:p w:rsidR="00F27A4A" w:rsidRPr="004A7460" w:rsidRDefault="00F27A4A" w:rsidP="00F27A4A">
      <w:pPr>
        <w:spacing w:after="120" w:line="276" w:lineRule="auto"/>
        <w:ind w:left="720"/>
        <w:rPr>
          <w:b/>
          <w:i/>
          <w:sz w:val="28"/>
          <w:szCs w:val="28"/>
        </w:rPr>
      </w:pPr>
      <w:r w:rsidRPr="004A7460">
        <w:rPr>
          <w:b/>
          <w:i/>
          <w:sz w:val="28"/>
          <w:szCs w:val="28"/>
        </w:rPr>
        <w:t>В) - Предлагаю вам решить чайнворд: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3810</wp:posOffset>
            </wp:positionV>
            <wp:extent cx="3197225" cy="441706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441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Ведущая отрасль в сельском хозяйстве.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занятий коренного населения до прихода европейцев.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Крупный город, названный в честь супруги короля Вильгельма IV.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Коренной житель Австралии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орт в Австралии, мировой лидер по экспорту каменного угля.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Птица, изображенная на монете.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Выращиваемая культура.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Столица Австралийского Союза.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Плод, выращиваемый в Австралии.</w:t>
      </w:r>
    </w:p>
    <w:p w:rsidR="00F27A4A" w:rsidRDefault="00F27A4A" w:rsidP="00F27A4A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крупный город в Австралии.</w:t>
      </w:r>
    </w:p>
    <w:p w:rsidR="00F27A4A" w:rsidRPr="00E8012F" w:rsidRDefault="00F27A4A" w:rsidP="00F27A4A">
      <w:pPr>
        <w:tabs>
          <w:tab w:val="left" w:pos="0"/>
        </w:tabs>
        <w:spacing w:after="120" w:line="276" w:lineRule="auto"/>
        <w:rPr>
          <w:i/>
          <w:sz w:val="28"/>
          <w:szCs w:val="28"/>
        </w:rPr>
      </w:pPr>
    </w:p>
    <w:p w:rsidR="00F27A4A" w:rsidRPr="00E8012F" w:rsidRDefault="00F27A4A" w:rsidP="00F27A4A">
      <w:pPr>
        <w:spacing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Pr="00E8012F">
        <w:rPr>
          <w:b/>
          <w:bCs/>
          <w:color w:val="000000"/>
          <w:sz w:val="28"/>
          <w:szCs w:val="28"/>
        </w:rPr>
        <w:t xml:space="preserve"> Рефлексия (итог урока).</w:t>
      </w:r>
    </w:p>
    <w:p w:rsidR="00F27A4A" w:rsidRPr="003F4B83" w:rsidRDefault="00F27A4A" w:rsidP="00F27A4A">
      <w:pPr>
        <w:spacing w:after="120" w:line="276" w:lineRule="auto"/>
        <w:rPr>
          <w:sz w:val="28"/>
          <w:szCs w:val="28"/>
        </w:rPr>
      </w:pPr>
      <w:r w:rsidRPr="003F4B83">
        <w:rPr>
          <w:sz w:val="28"/>
          <w:szCs w:val="28"/>
        </w:rPr>
        <w:t>Предлагает вспомнить тему и задачи урока, соотнести с планом работы и оценить меру своего личного продвижения к цели и успехи класса в целом</w:t>
      </w:r>
    </w:p>
    <w:p w:rsidR="00F27A4A" w:rsidRPr="003F4B83" w:rsidRDefault="00F27A4A" w:rsidP="00F27A4A">
      <w:pPr>
        <w:spacing w:after="120" w:line="276" w:lineRule="auto"/>
        <w:rPr>
          <w:sz w:val="28"/>
          <w:szCs w:val="28"/>
        </w:rPr>
      </w:pPr>
      <w:r w:rsidRPr="003F4B83">
        <w:rPr>
          <w:sz w:val="28"/>
          <w:szCs w:val="28"/>
        </w:rPr>
        <w:t xml:space="preserve">- Чему ты научился за время проекта? </w:t>
      </w:r>
    </w:p>
    <w:p w:rsidR="00F27A4A" w:rsidRPr="003F4B83" w:rsidRDefault="00F27A4A" w:rsidP="00F27A4A">
      <w:pPr>
        <w:spacing w:after="120" w:line="276" w:lineRule="auto"/>
        <w:rPr>
          <w:sz w:val="28"/>
          <w:szCs w:val="28"/>
        </w:rPr>
      </w:pPr>
      <w:r w:rsidRPr="003F4B83">
        <w:rPr>
          <w:sz w:val="28"/>
          <w:szCs w:val="28"/>
        </w:rPr>
        <w:t xml:space="preserve">- Как сработала ваша группа? </w:t>
      </w:r>
    </w:p>
    <w:p w:rsidR="00F27A4A" w:rsidRPr="003F4B83" w:rsidRDefault="00F27A4A" w:rsidP="00F27A4A">
      <w:pPr>
        <w:spacing w:after="120" w:line="276" w:lineRule="auto"/>
        <w:rPr>
          <w:sz w:val="28"/>
          <w:szCs w:val="28"/>
        </w:rPr>
      </w:pPr>
      <w:r w:rsidRPr="003F4B83">
        <w:rPr>
          <w:sz w:val="28"/>
          <w:szCs w:val="28"/>
        </w:rPr>
        <w:t>- Что нового ты узна</w:t>
      </w:r>
      <w:proofErr w:type="gramStart"/>
      <w:r w:rsidRPr="003F4B83">
        <w:rPr>
          <w:sz w:val="28"/>
          <w:szCs w:val="28"/>
        </w:rPr>
        <w:t>л(</w:t>
      </w:r>
      <w:proofErr w:type="gramEnd"/>
      <w:r w:rsidRPr="003F4B83">
        <w:rPr>
          <w:sz w:val="28"/>
          <w:szCs w:val="28"/>
        </w:rPr>
        <w:t xml:space="preserve">а) о своих способностях и о талантах твоих одноклассников?  </w:t>
      </w:r>
    </w:p>
    <w:p w:rsidR="00F27A4A" w:rsidRPr="003F4B83" w:rsidRDefault="00F27A4A" w:rsidP="00F27A4A">
      <w:pPr>
        <w:spacing w:after="120" w:line="276" w:lineRule="auto"/>
        <w:rPr>
          <w:sz w:val="28"/>
          <w:szCs w:val="28"/>
        </w:rPr>
      </w:pPr>
      <w:r w:rsidRPr="003F4B83">
        <w:rPr>
          <w:sz w:val="28"/>
          <w:szCs w:val="28"/>
        </w:rPr>
        <w:t xml:space="preserve">- Что можно было сделать лучше? </w:t>
      </w:r>
    </w:p>
    <w:p w:rsidR="00F27A4A" w:rsidRPr="003F4B83" w:rsidRDefault="00F27A4A" w:rsidP="00F27A4A">
      <w:pPr>
        <w:spacing w:after="120" w:line="276" w:lineRule="auto"/>
        <w:rPr>
          <w:sz w:val="28"/>
          <w:szCs w:val="28"/>
        </w:rPr>
      </w:pPr>
      <w:r w:rsidRPr="003F4B83">
        <w:rPr>
          <w:sz w:val="28"/>
          <w:szCs w:val="28"/>
        </w:rPr>
        <w:t xml:space="preserve">- Какие знания и умения для этого потребовались бы? </w:t>
      </w:r>
    </w:p>
    <w:p w:rsidR="00F27A4A" w:rsidRDefault="00F27A4A" w:rsidP="00F27A4A">
      <w:pPr>
        <w:spacing w:after="120" w:line="276" w:lineRule="auto"/>
        <w:rPr>
          <w:sz w:val="28"/>
          <w:szCs w:val="28"/>
        </w:rPr>
      </w:pPr>
      <w:r w:rsidRPr="003F4B83">
        <w:rPr>
          <w:sz w:val="28"/>
          <w:szCs w:val="28"/>
        </w:rPr>
        <w:t>- Как ты оцениваешь результаты проекта?</w:t>
      </w:r>
    </w:p>
    <w:p w:rsidR="00F27A4A" w:rsidRPr="003F4B83" w:rsidRDefault="00F27A4A" w:rsidP="00F27A4A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?! </w:t>
      </w:r>
      <w:r w:rsidRPr="003F4B83">
        <w:rPr>
          <w:sz w:val="28"/>
          <w:szCs w:val="28"/>
        </w:rPr>
        <w:t>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</w:r>
    </w:p>
    <w:p w:rsidR="00F27A4A" w:rsidRPr="00E8012F" w:rsidRDefault="00F27A4A" w:rsidP="00F27A4A">
      <w:pPr>
        <w:spacing w:after="120" w:line="276" w:lineRule="auto"/>
        <w:rPr>
          <w:color w:val="000000"/>
          <w:sz w:val="28"/>
          <w:szCs w:val="28"/>
        </w:rPr>
      </w:pPr>
      <w:r w:rsidRPr="003F4B83">
        <w:rPr>
          <w:sz w:val="28"/>
          <w:szCs w:val="28"/>
        </w:rPr>
        <w:t>Отмечают успешные отчеты, интересные вопросы одноклассников, участников группы.</w:t>
      </w:r>
    </w:p>
    <w:p w:rsidR="00F27A4A" w:rsidRDefault="00F27A4A" w:rsidP="00F27A4A">
      <w:pPr>
        <w:spacing w:after="12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7.</w:t>
      </w:r>
      <w:r w:rsidRPr="00E8012F">
        <w:rPr>
          <w:b/>
          <w:bCs/>
          <w:color w:val="000000"/>
          <w:sz w:val="28"/>
          <w:szCs w:val="28"/>
        </w:rPr>
        <w:t xml:space="preserve"> Домашнее задание.</w:t>
      </w:r>
    </w:p>
    <w:p w:rsidR="00F27A4A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 w:rsidRPr="002E07EE">
        <w:rPr>
          <w:bCs/>
          <w:color w:val="000000"/>
          <w:sz w:val="28"/>
          <w:szCs w:val="28"/>
        </w:rPr>
        <w:t>§31 вопросы на стр. 28-29</w:t>
      </w:r>
    </w:p>
    <w:p w:rsidR="00F27A4A" w:rsidRPr="00323240" w:rsidRDefault="00F27A4A" w:rsidP="00F27A4A">
      <w:pPr>
        <w:spacing w:after="12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323240">
        <w:rPr>
          <w:b/>
          <w:bCs/>
          <w:i/>
          <w:color w:val="000000"/>
          <w:sz w:val="28"/>
          <w:szCs w:val="28"/>
        </w:rPr>
        <w:t>Дополнительные задания на выбор:</w:t>
      </w:r>
    </w:p>
    <w:p w:rsidR="00F27A4A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E07EE">
        <w:rPr>
          <w:bCs/>
          <w:color w:val="000000"/>
          <w:sz w:val="28"/>
          <w:szCs w:val="28"/>
        </w:rPr>
        <w:t>Крупнейшие города Австралии —</w:t>
      </w:r>
      <w:r>
        <w:rPr>
          <w:bCs/>
          <w:color w:val="000000"/>
          <w:sz w:val="28"/>
          <w:szCs w:val="28"/>
        </w:rPr>
        <w:t xml:space="preserve"> </w:t>
      </w:r>
      <w:r w:rsidRPr="002E07EE">
        <w:rPr>
          <w:bCs/>
          <w:color w:val="000000"/>
          <w:sz w:val="28"/>
          <w:szCs w:val="28"/>
        </w:rPr>
        <w:t>Сидней и Мельбурн. Столица — Канберра.</w:t>
      </w:r>
    </w:p>
    <w:p w:rsidR="00F27A4A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Подготовьте презентацию об одном из них (можно использовать шаблон)</w:t>
      </w:r>
    </w:p>
    <w:p w:rsidR="00F27A4A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23240">
        <w:rPr>
          <w:bCs/>
          <w:color w:val="000000"/>
          <w:sz w:val="28"/>
          <w:szCs w:val="28"/>
        </w:rPr>
        <w:t>В Австралии прилагают большие усилия для того, чтобы сохранить свою</w:t>
      </w:r>
      <w:r>
        <w:rPr>
          <w:bCs/>
          <w:color w:val="000000"/>
          <w:sz w:val="28"/>
          <w:szCs w:val="28"/>
        </w:rPr>
        <w:t xml:space="preserve"> </w:t>
      </w:r>
      <w:r w:rsidRPr="00323240">
        <w:rPr>
          <w:bCs/>
          <w:color w:val="000000"/>
          <w:sz w:val="28"/>
          <w:szCs w:val="28"/>
        </w:rPr>
        <w:t xml:space="preserve">уникальную природу. В стране созданы </w:t>
      </w:r>
      <w:r>
        <w:rPr>
          <w:bCs/>
          <w:color w:val="000000"/>
          <w:sz w:val="28"/>
          <w:szCs w:val="28"/>
        </w:rPr>
        <w:t>многочисленные заповедники и на</w:t>
      </w:r>
      <w:r w:rsidRPr="00323240">
        <w:rPr>
          <w:bCs/>
          <w:color w:val="000000"/>
          <w:sz w:val="28"/>
          <w:szCs w:val="28"/>
        </w:rPr>
        <w:t>циональные парки.</w:t>
      </w:r>
    </w:p>
    <w:p w:rsidR="00F27A4A" w:rsidRDefault="00F27A4A" w:rsidP="00F27A4A">
      <w:pPr>
        <w:spacing w:after="12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Подготовьте презентацию об одном из них (можно использовать шаблон)</w:t>
      </w:r>
    </w:p>
    <w:p w:rsidR="00F27A4A" w:rsidRPr="00E8012F" w:rsidRDefault="00F27A4A" w:rsidP="00F27A4A">
      <w:pPr>
        <w:spacing w:after="120" w:line="276" w:lineRule="auto"/>
        <w:rPr>
          <w:sz w:val="28"/>
          <w:szCs w:val="28"/>
        </w:rPr>
      </w:pPr>
    </w:p>
    <w:p w:rsidR="001A371A" w:rsidRDefault="001A371A"/>
    <w:sectPr w:rsidR="001A371A" w:rsidSect="001A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804"/>
    <w:multiLevelType w:val="hybridMultilevel"/>
    <w:tmpl w:val="87E0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CFC"/>
    <w:multiLevelType w:val="hybridMultilevel"/>
    <w:tmpl w:val="DE1C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90462"/>
    <w:multiLevelType w:val="hybridMultilevel"/>
    <w:tmpl w:val="87A2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4A"/>
    <w:rsid w:val="001A371A"/>
    <w:rsid w:val="00F2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0">
    <w:name w:val="Font Style130"/>
    <w:rsid w:val="00F27A4A"/>
    <w:rPr>
      <w:rFonts w:ascii="Tahoma" w:hAnsi="Tahoma" w:cs="Tahoma"/>
      <w:sz w:val="16"/>
      <w:szCs w:val="16"/>
    </w:rPr>
  </w:style>
  <w:style w:type="character" w:customStyle="1" w:styleId="FontStyle133">
    <w:name w:val="Font Style133"/>
    <w:rsid w:val="00F27A4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7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988</Words>
  <Characters>5638</Characters>
  <Application>Microsoft Office Word</Application>
  <DocSecurity>0</DocSecurity>
  <Lines>46</Lines>
  <Paragraphs>13</Paragraphs>
  <ScaleCrop>false</ScaleCrop>
  <Company>Дом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2017-04-23T14:31:00Z</dcterms:created>
  <dcterms:modified xsi:type="dcterms:W3CDTF">2017-04-23T14:33:00Z</dcterms:modified>
</cp:coreProperties>
</file>